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BC" w:rsidRPr="00904C0C" w:rsidRDefault="002961BF">
      <w:pPr>
        <w:rPr>
          <w:b/>
          <w:sz w:val="32"/>
        </w:rPr>
      </w:pPr>
      <w:bookmarkStart w:id="0" w:name="_GoBack"/>
      <w:bookmarkEnd w:id="0"/>
      <w:r w:rsidRPr="00904C0C">
        <w:rPr>
          <w:b/>
          <w:sz w:val="32"/>
        </w:rPr>
        <w:t xml:space="preserve">SUPPORT PLANNING </w:t>
      </w:r>
    </w:p>
    <w:p w:rsidR="00904C0C" w:rsidRDefault="00904C0C"/>
    <w:p w:rsidR="002961BF" w:rsidRDefault="002961BF">
      <w:r>
        <w:t xml:space="preserve">It may be appropriate to help </w:t>
      </w:r>
      <w:r w:rsidR="00904C0C">
        <w:t>a</w:t>
      </w:r>
      <w:r>
        <w:t xml:space="preserve"> person create a support plan. </w:t>
      </w:r>
    </w:p>
    <w:p w:rsidR="002961BF" w:rsidRDefault="002961BF">
      <w:r>
        <w:t xml:space="preserve">A support plan is an agreement between a person and a Mental Health First Aider that sums up actions to keep a person safe and focused. </w:t>
      </w:r>
    </w:p>
    <w:p w:rsidR="00904C0C" w:rsidRDefault="00904C0C" w:rsidP="002961BF">
      <w:pPr>
        <w:rPr>
          <w:b/>
        </w:rPr>
      </w:pPr>
      <w:r>
        <w:rPr>
          <w:b/>
        </w:rPr>
        <w:t xml:space="preserve">When developing a support plan, try to find out who or what (people or strategies) have helped the person in the past, especially if this is a repeated behaviour. </w:t>
      </w:r>
    </w:p>
    <w:p w:rsidR="00904C0C" w:rsidRDefault="00904C0C" w:rsidP="002961BF">
      <w:pPr>
        <w:rPr>
          <w:b/>
        </w:rPr>
      </w:pPr>
    </w:p>
    <w:p w:rsidR="002961BF" w:rsidRDefault="002961BF" w:rsidP="002961BF">
      <w:r w:rsidRPr="00904C0C">
        <w:rPr>
          <w:b/>
        </w:rPr>
        <w:t>You can help to write this plan by asking the person to think about the following questions</w:t>
      </w:r>
      <w:r>
        <w:t>:</w:t>
      </w:r>
    </w:p>
    <w:p w:rsidR="002961BF" w:rsidRPr="00904C0C" w:rsidRDefault="002961BF" w:rsidP="002961BF">
      <w:r w:rsidRPr="00904C0C">
        <w:t xml:space="preserve">How would I like friends, family and or support workers to support me? </w:t>
      </w:r>
    </w:p>
    <w:p w:rsidR="002961BF" w:rsidRPr="00904C0C" w:rsidRDefault="002961BF" w:rsidP="002961BF">
      <w:r w:rsidRPr="00904C0C">
        <w:t>What can I do in my life to make me feel better? – Help them focus on positive coping mechanisms.</w:t>
      </w:r>
    </w:p>
    <w:p w:rsidR="002961BF" w:rsidRPr="00904C0C" w:rsidRDefault="00904C0C" w:rsidP="002961BF">
      <w:r w:rsidRPr="00904C0C">
        <w:t xml:space="preserve">Who </w:t>
      </w:r>
      <w:r w:rsidR="002961BF" w:rsidRPr="00904C0C">
        <w:t xml:space="preserve">should I </w:t>
      </w:r>
      <w:r w:rsidRPr="00904C0C">
        <w:t>call</w:t>
      </w:r>
      <w:r w:rsidR="002961BF" w:rsidRPr="00904C0C">
        <w:t xml:space="preserve"> to in an emergency? </w:t>
      </w:r>
    </w:p>
    <w:p w:rsidR="002961BF" w:rsidRPr="00904C0C" w:rsidRDefault="002961BF" w:rsidP="002961BF">
      <w:r w:rsidRPr="00904C0C">
        <w:t xml:space="preserve">Who can I speak to? </w:t>
      </w:r>
    </w:p>
    <w:p w:rsidR="00904C0C" w:rsidRDefault="00904C0C" w:rsidP="002961BF">
      <w:pPr>
        <w:rPr>
          <w:b/>
          <w:i/>
        </w:rPr>
      </w:pPr>
    </w:p>
    <w:p w:rsidR="00904C0C" w:rsidRDefault="00904C0C" w:rsidP="002961BF">
      <w:pPr>
        <w:rPr>
          <w:b/>
          <w:u w:val="single"/>
        </w:rPr>
      </w:pPr>
    </w:p>
    <w:p w:rsidR="00904C0C" w:rsidRPr="00904C0C" w:rsidRDefault="00904C0C" w:rsidP="002961BF">
      <w:pPr>
        <w:rPr>
          <w:b/>
          <w:u w:val="single"/>
        </w:rPr>
      </w:pPr>
      <w:r>
        <w:rPr>
          <w:b/>
          <w:u w:val="single"/>
        </w:rPr>
        <w:t>REMEMBER YOU CAN OFFER IMPLEMENTABLE SUP</w:t>
      </w:r>
      <w:r w:rsidRPr="00904C0C">
        <w:rPr>
          <w:b/>
          <w:u w:val="single"/>
        </w:rPr>
        <w:t>PORT</w:t>
      </w:r>
      <w:r>
        <w:rPr>
          <w:b/>
          <w:u w:val="single"/>
        </w:rPr>
        <w:t xml:space="preserve"> MECHANISIMS</w:t>
      </w:r>
      <w:r w:rsidRPr="00904C0C">
        <w:rPr>
          <w:b/>
          <w:u w:val="single"/>
        </w:rPr>
        <w:t xml:space="preserve"> BUT REPSPONSBIBIT</w:t>
      </w:r>
      <w:r>
        <w:rPr>
          <w:b/>
          <w:u w:val="single"/>
        </w:rPr>
        <w:t xml:space="preserve">Y IS SOLEY DOWN TO THE PERSON. </w:t>
      </w:r>
    </w:p>
    <w:p w:rsidR="00904C0C" w:rsidRPr="00904C0C" w:rsidRDefault="00904C0C" w:rsidP="002961BF">
      <w:pPr>
        <w:rPr>
          <w:b/>
        </w:rPr>
      </w:pPr>
      <w:r>
        <w:rPr>
          <w:b/>
        </w:rPr>
        <w:t xml:space="preserve">The overall support plan should include the following information </w:t>
      </w:r>
    </w:p>
    <w:p w:rsidR="002961BF" w:rsidRDefault="002961BF" w:rsidP="00904C0C">
      <w:pPr>
        <w:pStyle w:val="ListParagraph"/>
        <w:numPr>
          <w:ilvl w:val="0"/>
          <w:numId w:val="1"/>
        </w:numPr>
      </w:pPr>
      <w:r>
        <w:t xml:space="preserve">Focus on what a person can do instead of what they can’t </w:t>
      </w:r>
    </w:p>
    <w:p w:rsidR="002961BF" w:rsidRDefault="002961BF" w:rsidP="002961BF">
      <w:pPr>
        <w:pStyle w:val="ListParagraph"/>
        <w:numPr>
          <w:ilvl w:val="0"/>
          <w:numId w:val="1"/>
        </w:numPr>
      </w:pPr>
      <w:r>
        <w:t>Be clear on what you are there for and what the outcomes of the meeting is desired</w:t>
      </w:r>
    </w:p>
    <w:p w:rsidR="002961BF" w:rsidRDefault="002961BF" w:rsidP="002961BF">
      <w:pPr>
        <w:pStyle w:val="ListParagraph"/>
        <w:numPr>
          <w:ilvl w:val="0"/>
          <w:numId w:val="1"/>
        </w:numPr>
      </w:pPr>
      <w:r>
        <w:t xml:space="preserve">Arrange the meeting for a specific length of time and include a sense of achievement being met. </w:t>
      </w:r>
    </w:p>
    <w:p w:rsidR="002961BF" w:rsidRDefault="002961BF" w:rsidP="002961BF">
      <w:pPr>
        <w:pStyle w:val="ListParagraph"/>
        <w:numPr>
          <w:ilvl w:val="0"/>
          <w:numId w:val="1"/>
        </w:numPr>
      </w:pPr>
      <w:r>
        <w:t xml:space="preserve">Include strategies that a person can use to help themselves feel better. </w:t>
      </w:r>
      <w:proofErr w:type="spellStart"/>
      <w:r>
        <w:t>Ie</w:t>
      </w:r>
      <w:proofErr w:type="spellEnd"/>
      <w:r>
        <w:t xml:space="preserve">. Distraction, reading, playing a game or phoning a friend. </w:t>
      </w:r>
    </w:p>
    <w:p w:rsidR="002961BF" w:rsidRDefault="002961BF" w:rsidP="002961BF">
      <w:pPr>
        <w:pStyle w:val="ListParagraph"/>
        <w:numPr>
          <w:ilvl w:val="0"/>
          <w:numId w:val="1"/>
        </w:numPr>
      </w:pPr>
      <w:r>
        <w:t xml:space="preserve">Include contact numbers that a person can use at a point of need. </w:t>
      </w:r>
    </w:p>
    <w:p w:rsidR="002961BF" w:rsidRDefault="002961BF"/>
    <w:sectPr w:rsidR="00296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5F8F"/>
    <w:multiLevelType w:val="hybridMultilevel"/>
    <w:tmpl w:val="CF102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694"/>
    <w:multiLevelType w:val="hybridMultilevel"/>
    <w:tmpl w:val="E99CB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47B6"/>
    <w:multiLevelType w:val="hybridMultilevel"/>
    <w:tmpl w:val="8C7CF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582C"/>
    <w:multiLevelType w:val="hybridMultilevel"/>
    <w:tmpl w:val="CB2E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BF"/>
    <w:rsid w:val="002961BF"/>
    <w:rsid w:val="005D6324"/>
    <w:rsid w:val="00904C0C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Bridge</dc:creator>
  <cp:lastModifiedBy>Lynne McAulay</cp:lastModifiedBy>
  <cp:revision>2</cp:revision>
  <dcterms:created xsi:type="dcterms:W3CDTF">2018-11-20T13:36:00Z</dcterms:created>
  <dcterms:modified xsi:type="dcterms:W3CDTF">2018-11-20T13:36:00Z</dcterms:modified>
</cp:coreProperties>
</file>